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D1" w:rsidRPr="00380E1B" w:rsidRDefault="006D71D1" w:rsidP="00C70E40">
      <w:pPr>
        <w:rPr>
          <w:rFonts w:ascii="Times New Roman" w:hAnsi="Times New Roman"/>
          <w:b/>
          <w:sz w:val="24"/>
          <w:szCs w:val="24"/>
        </w:rPr>
      </w:pPr>
      <w:r w:rsidRPr="00380E1B">
        <w:rPr>
          <w:rFonts w:ascii="Times New Roman" w:hAnsi="Times New Roman"/>
          <w:b/>
          <w:sz w:val="24"/>
          <w:szCs w:val="24"/>
        </w:rPr>
        <w:t>PERSBERICHT</w:t>
      </w:r>
    </w:p>
    <w:p w:rsidR="006D71D1" w:rsidRPr="00C70E40" w:rsidRDefault="006D71D1" w:rsidP="00C70E40">
      <w:pPr>
        <w:rPr>
          <w:rFonts w:ascii="Times New Roman" w:hAnsi="Times New Roman"/>
          <w:sz w:val="24"/>
          <w:szCs w:val="24"/>
        </w:rPr>
      </w:pPr>
      <w:r w:rsidRPr="00C70E40">
        <w:rPr>
          <w:rFonts w:ascii="Times New Roman" w:hAnsi="Times New Roman"/>
          <w:sz w:val="24"/>
          <w:szCs w:val="24"/>
        </w:rPr>
        <w:t xml:space="preserve">Nijmegen, </w:t>
      </w:r>
      <w:r>
        <w:rPr>
          <w:rFonts w:ascii="Times New Roman" w:hAnsi="Times New Roman"/>
          <w:sz w:val="24"/>
          <w:szCs w:val="24"/>
        </w:rPr>
        <w:t xml:space="preserve">18 </w:t>
      </w:r>
      <w:r w:rsidRPr="00C70E40">
        <w:rPr>
          <w:rFonts w:ascii="Times New Roman" w:hAnsi="Times New Roman"/>
          <w:sz w:val="24"/>
          <w:szCs w:val="24"/>
        </w:rPr>
        <w:t>november 2013</w:t>
      </w:r>
    </w:p>
    <w:p w:rsidR="00380E1B" w:rsidRDefault="00380E1B" w:rsidP="00C70E40">
      <w:pPr>
        <w:rPr>
          <w:rFonts w:ascii="Times New Roman" w:hAnsi="Times New Roman"/>
          <w:sz w:val="24"/>
          <w:szCs w:val="24"/>
          <w:u w:val="single"/>
        </w:rPr>
      </w:pPr>
    </w:p>
    <w:p w:rsidR="006D71D1" w:rsidRPr="00C70E40" w:rsidRDefault="006D71D1" w:rsidP="00C70E40">
      <w:pPr>
        <w:rPr>
          <w:rFonts w:ascii="Times New Roman" w:hAnsi="Times New Roman"/>
          <w:sz w:val="24"/>
          <w:szCs w:val="24"/>
          <w:u w:val="single"/>
        </w:rPr>
      </w:pPr>
      <w:r>
        <w:rPr>
          <w:rFonts w:ascii="Times New Roman" w:hAnsi="Times New Roman"/>
          <w:sz w:val="24"/>
          <w:szCs w:val="24"/>
          <w:u w:val="single"/>
        </w:rPr>
        <w:t xml:space="preserve">Nieuw boek </w:t>
      </w:r>
      <w:r w:rsidRPr="00C70E40">
        <w:rPr>
          <w:rFonts w:ascii="Times New Roman" w:hAnsi="Times New Roman"/>
          <w:sz w:val="24"/>
          <w:szCs w:val="24"/>
          <w:u w:val="single"/>
        </w:rPr>
        <w:t xml:space="preserve">Annemarie Haverkamp: </w:t>
      </w:r>
      <w:r w:rsidRPr="00743546">
        <w:rPr>
          <w:rFonts w:ascii="Times New Roman" w:hAnsi="Times New Roman"/>
          <w:i/>
          <w:sz w:val="24"/>
          <w:szCs w:val="24"/>
          <w:u w:val="single"/>
        </w:rPr>
        <w:t>Jarige Job</w:t>
      </w:r>
    </w:p>
    <w:p w:rsidR="006D71D1" w:rsidRPr="00C70E40" w:rsidRDefault="006D71D1" w:rsidP="00C70E40">
      <w:pPr>
        <w:rPr>
          <w:rFonts w:ascii="Times New Roman" w:hAnsi="Times New Roman"/>
          <w:sz w:val="24"/>
          <w:szCs w:val="24"/>
        </w:rPr>
      </w:pPr>
      <w:r w:rsidRPr="00C70E40">
        <w:rPr>
          <w:rFonts w:ascii="Times New Roman" w:hAnsi="Times New Roman"/>
          <w:sz w:val="24"/>
          <w:szCs w:val="24"/>
        </w:rPr>
        <w:t>Of hoe een broos jongetje toch maar mooi tien jaar werd</w:t>
      </w:r>
    </w:p>
    <w:p w:rsidR="006D71D1" w:rsidRPr="00C70E40" w:rsidRDefault="006D71D1" w:rsidP="00C70E40">
      <w:pPr>
        <w:rPr>
          <w:rFonts w:ascii="Times New Roman" w:hAnsi="Times New Roman"/>
          <w:b/>
          <w:sz w:val="24"/>
          <w:szCs w:val="24"/>
        </w:rPr>
      </w:pPr>
      <w:r w:rsidRPr="00C70E40">
        <w:rPr>
          <w:rFonts w:ascii="Times New Roman" w:hAnsi="Times New Roman"/>
          <w:b/>
          <w:sz w:val="24"/>
          <w:szCs w:val="24"/>
        </w:rPr>
        <w:t xml:space="preserve">Nederland viert binnenkort </w:t>
      </w:r>
      <w:r w:rsidR="00380E1B">
        <w:rPr>
          <w:rFonts w:ascii="Times New Roman" w:hAnsi="Times New Roman"/>
          <w:b/>
          <w:sz w:val="24"/>
          <w:szCs w:val="24"/>
        </w:rPr>
        <w:t xml:space="preserve">(7 december) </w:t>
      </w:r>
      <w:r w:rsidRPr="00C70E40">
        <w:rPr>
          <w:rFonts w:ascii="Times New Roman" w:hAnsi="Times New Roman"/>
          <w:b/>
          <w:sz w:val="24"/>
          <w:szCs w:val="24"/>
        </w:rPr>
        <w:t xml:space="preserve">de tiende verjaardag van prinses Amalia. Een bijzondere dag voor schrijver Annemarie Haverkamp die bijna gelijktijdig met de toenmalige prinses Máxima een kind kreeg en krantencolumns schreef over een gedeelde zwangerschap. Job kwam zo anders ter wereld dan het prinsesje: een zeldzame chromosoomafwijking maakt dat hij door het leven gaat met zware beperkingen. Annemarie presenteert op 28 november een jubileumboek: </w:t>
      </w:r>
      <w:r w:rsidRPr="00C70E40">
        <w:rPr>
          <w:rFonts w:ascii="Times New Roman" w:hAnsi="Times New Roman"/>
          <w:b/>
          <w:i/>
          <w:sz w:val="24"/>
          <w:szCs w:val="24"/>
        </w:rPr>
        <w:t>Jarige Job</w:t>
      </w:r>
      <w:r w:rsidRPr="00C70E40">
        <w:rPr>
          <w:rFonts w:ascii="Times New Roman" w:hAnsi="Times New Roman"/>
          <w:b/>
          <w:sz w:val="24"/>
          <w:szCs w:val="24"/>
        </w:rPr>
        <w:t>.</w:t>
      </w:r>
    </w:p>
    <w:p w:rsidR="006D71D1" w:rsidRPr="0041023C" w:rsidRDefault="005A1CD6" w:rsidP="0041023C">
      <w:pPr>
        <w:shd w:val="clear" w:color="auto" w:fill="FFFFFF"/>
        <w:spacing w:before="100" w:beforeAutospacing="1" w:after="24" w:line="288" w:lineRule="atLeast"/>
        <w:rPr>
          <w:rFonts w:ascii="Times New Roman" w:hAnsi="Times New Roman"/>
          <w:sz w:val="24"/>
          <w:szCs w:val="24"/>
        </w:rPr>
      </w:pPr>
      <w:r>
        <w:rPr>
          <w:noProof/>
          <w:lang w:eastAsia="nl-NL"/>
        </w:rPr>
        <w:drawing>
          <wp:anchor distT="0" distB="0" distL="114300" distR="114300" simplePos="0" relativeHeight="251659264" behindDoc="0" locked="0" layoutInCell="1" allowOverlap="1">
            <wp:simplePos x="0" y="0"/>
            <wp:positionH relativeFrom="column">
              <wp:posOffset>0</wp:posOffset>
            </wp:positionH>
            <wp:positionV relativeFrom="paragraph">
              <wp:posOffset>46990</wp:posOffset>
            </wp:positionV>
            <wp:extent cx="2059305" cy="3093085"/>
            <wp:effectExtent l="0" t="0" r="0" b="0"/>
            <wp:wrapSquare wrapText="bothSides"/>
            <wp:docPr id="3" name="Afbeelding 3" descr="C:\Users\Annemarie\Documents\werkAnne\Job\Job3\foto's bundel\JarigeJob_cove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marie\Documents\werkAnne\Job\Job3\foto's bundel\JarigeJob_cover_kle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9305" cy="309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D1" w:rsidRPr="0041023C">
        <w:rPr>
          <w:rFonts w:ascii="Times New Roman" w:hAnsi="Times New Roman"/>
          <w:sz w:val="24"/>
          <w:szCs w:val="24"/>
        </w:rPr>
        <w:t xml:space="preserve">Schrijfster Annemarie Haverkamp (1975) volgt de ontwikkeling van haar zoon in veelgelezen columns. Na </w:t>
      </w:r>
      <w:r w:rsidR="006D71D1" w:rsidRPr="0041023C">
        <w:rPr>
          <w:rFonts w:ascii="Times New Roman" w:hAnsi="Times New Roman"/>
          <w:i/>
          <w:sz w:val="24"/>
          <w:szCs w:val="24"/>
        </w:rPr>
        <w:t>Job, een zeldzaam jongetje</w:t>
      </w:r>
      <w:r w:rsidR="006D71D1" w:rsidRPr="0041023C">
        <w:rPr>
          <w:rFonts w:ascii="Times New Roman" w:hAnsi="Times New Roman"/>
          <w:sz w:val="24"/>
          <w:szCs w:val="24"/>
        </w:rPr>
        <w:t xml:space="preserve"> (2007) en </w:t>
      </w:r>
      <w:r w:rsidR="006D71D1" w:rsidRPr="0041023C">
        <w:rPr>
          <w:rFonts w:ascii="Times New Roman" w:hAnsi="Times New Roman"/>
          <w:i/>
          <w:sz w:val="24"/>
          <w:szCs w:val="24"/>
        </w:rPr>
        <w:t xml:space="preserve">Job zegt Koekemokke </w:t>
      </w:r>
      <w:r w:rsidR="006D71D1" w:rsidRPr="0041023C">
        <w:rPr>
          <w:rFonts w:ascii="Times New Roman" w:hAnsi="Times New Roman"/>
          <w:sz w:val="24"/>
          <w:szCs w:val="24"/>
        </w:rPr>
        <w:t xml:space="preserve">(2009) verschijnt eind november </w:t>
      </w:r>
      <w:r w:rsidR="006D71D1" w:rsidRPr="0041023C">
        <w:rPr>
          <w:rFonts w:ascii="Times New Roman" w:hAnsi="Times New Roman"/>
          <w:i/>
          <w:sz w:val="24"/>
          <w:szCs w:val="24"/>
        </w:rPr>
        <w:t>Jarige Job</w:t>
      </w:r>
      <w:r w:rsidR="006D71D1" w:rsidRPr="0041023C">
        <w:rPr>
          <w:rFonts w:ascii="Times New Roman" w:hAnsi="Times New Roman"/>
          <w:sz w:val="24"/>
          <w:szCs w:val="24"/>
        </w:rPr>
        <w:t>.</w:t>
      </w:r>
      <w:r w:rsidR="006D71D1">
        <w:rPr>
          <w:rFonts w:ascii="Times New Roman" w:hAnsi="Times New Roman"/>
          <w:sz w:val="24"/>
          <w:szCs w:val="24"/>
        </w:rPr>
        <w:t xml:space="preserve"> </w:t>
      </w:r>
      <w:r w:rsidR="006D71D1" w:rsidRPr="00C70E40">
        <w:rPr>
          <w:rFonts w:ascii="Times New Roman" w:hAnsi="Times New Roman"/>
          <w:sz w:val="24"/>
          <w:szCs w:val="24"/>
        </w:rPr>
        <w:t xml:space="preserve">Om ‘tien jaar Job’ te vieren, reisde </w:t>
      </w:r>
      <w:r w:rsidR="006D71D1">
        <w:rPr>
          <w:rFonts w:ascii="Times New Roman" w:hAnsi="Times New Roman"/>
          <w:sz w:val="24"/>
          <w:szCs w:val="24"/>
        </w:rPr>
        <w:t>Annemarie</w:t>
      </w:r>
      <w:r w:rsidR="006D71D1" w:rsidRPr="00C70E40">
        <w:rPr>
          <w:rFonts w:ascii="Times New Roman" w:hAnsi="Times New Roman"/>
          <w:sz w:val="24"/>
          <w:szCs w:val="24"/>
        </w:rPr>
        <w:t xml:space="preserve"> met het Liliane Fonds naar Campinas, Brazilië. Daar bezocht ze het revalidatiecentrum Casa da Criança</w:t>
      </w:r>
      <w:r w:rsidR="006D71D1">
        <w:rPr>
          <w:rFonts w:ascii="Times New Roman" w:hAnsi="Times New Roman"/>
          <w:sz w:val="24"/>
          <w:szCs w:val="24"/>
        </w:rPr>
        <w:t xml:space="preserve"> Paralítica</w:t>
      </w:r>
      <w:r w:rsidR="006D71D1" w:rsidRPr="00C70E40">
        <w:rPr>
          <w:rFonts w:ascii="Times New Roman" w:hAnsi="Times New Roman"/>
          <w:sz w:val="24"/>
          <w:szCs w:val="24"/>
        </w:rPr>
        <w:t>, waar kinderen met een handicap worden begeleid. Annemarie ging in dialoog met moeders van kinderen met een beperking in een land dat</w:t>
      </w:r>
      <w:r w:rsidR="006D71D1">
        <w:rPr>
          <w:rFonts w:ascii="Times New Roman" w:hAnsi="Times New Roman"/>
          <w:sz w:val="24"/>
          <w:szCs w:val="24"/>
        </w:rPr>
        <w:t xml:space="preserve"> investeert ten behoeve van </w:t>
      </w:r>
      <w:r w:rsidR="006D71D1" w:rsidRPr="00C70E40">
        <w:rPr>
          <w:rFonts w:ascii="Times New Roman" w:hAnsi="Times New Roman"/>
          <w:sz w:val="24"/>
          <w:szCs w:val="24"/>
        </w:rPr>
        <w:t xml:space="preserve">het WK-voetbal in 2014 en de Olympische Spelen in 2016, maar waar </w:t>
      </w:r>
      <w:r w:rsidR="006D71D1">
        <w:rPr>
          <w:rFonts w:ascii="Times New Roman" w:hAnsi="Times New Roman"/>
          <w:sz w:val="24"/>
          <w:szCs w:val="24"/>
        </w:rPr>
        <w:t>weinig</w:t>
      </w:r>
      <w:r w:rsidR="006D71D1" w:rsidRPr="00C70E40">
        <w:rPr>
          <w:rFonts w:ascii="Times New Roman" w:hAnsi="Times New Roman"/>
          <w:sz w:val="24"/>
          <w:szCs w:val="24"/>
        </w:rPr>
        <w:t xml:space="preserve"> geld is voor goede gehandicaptenzorg. De Braziliaanse ontmoetingen </w:t>
      </w:r>
      <w:r w:rsidR="006D71D1">
        <w:rPr>
          <w:rFonts w:ascii="Times New Roman" w:hAnsi="Times New Roman"/>
          <w:sz w:val="24"/>
          <w:szCs w:val="24"/>
        </w:rPr>
        <w:t xml:space="preserve">hebben geresulteerd in een </w:t>
      </w:r>
      <w:r w:rsidR="006D71D1" w:rsidRPr="00C70E40">
        <w:rPr>
          <w:rFonts w:ascii="Times New Roman" w:hAnsi="Times New Roman"/>
          <w:sz w:val="24"/>
          <w:szCs w:val="24"/>
        </w:rPr>
        <w:t>extra hoofdstuk.</w:t>
      </w:r>
    </w:p>
    <w:p w:rsidR="006D71D1" w:rsidRPr="0041023C" w:rsidRDefault="006D71D1" w:rsidP="0041023C">
      <w:pPr>
        <w:shd w:val="clear" w:color="auto" w:fill="FFFFFF"/>
        <w:spacing w:before="100" w:beforeAutospacing="1" w:after="24" w:line="288" w:lineRule="atLeast"/>
        <w:rPr>
          <w:rFonts w:ascii="Times New Roman" w:hAnsi="Times New Roman"/>
          <w:sz w:val="24"/>
          <w:szCs w:val="24"/>
        </w:rPr>
      </w:pPr>
      <w:r w:rsidRPr="0041023C">
        <w:rPr>
          <w:rFonts w:ascii="Times New Roman" w:hAnsi="Times New Roman"/>
          <w:i/>
          <w:color w:val="222222"/>
          <w:sz w:val="24"/>
          <w:szCs w:val="24"/>
        </w:rPr>
        <w:t>Jarige Job</w:t>
      </w:r>
      <w:r w:rsidRPr="0041023C">
        <w:rPr>
          <w:rFonts w:ascii="Times New Roman" w:hAnsi="Times New Roman"/>
          <w:color w:val="222222"/>
          <w:sz w:val="24"/>
          <w:szCs w:val="24"/>
        </w:rPr>
        <w:t xml:space="preserve"> is een jubileumboek over e</w:t>
      </w:r>
      <w:r w:rsidRPr="0041023C">
        <w:rPr>
          <w:rFonts w:ascii="Times New Roman" w:hAnsi="Times New Roman"/>
          <w:sz w:val="24"/>
          <w:szCs w:val="24"/>
        </w:rPr>
        <w:t xml:space="preserve">en broos jongetje dat toch maar mooi tien jaar werd. </w:t>
      </w:r>
      <w:r w:rsidRPr="0041023C">
        <w:rPr>
          <w:rFonts w:ascii="Times New Roman" w:hAnsi="Times New Roman"/>
          <w:color w:val="222222"/>
          <w:sz w:val="24"/>
          <w:szCs w:val="24"/>
        </w:rPr>
        <w:t xml:space="preserve">Annemarie Haverkamp </w:t>
      </w:r>
      <w:r>
        <w:rPr>
          <w:rFonts w:ascii="Times New Roman" w:hAnsi="Times New Roman"/>
          <w:color w:val="222222"/>
          <w:sz w:val="24"/>
          <w:szCs w:val="24"/>
        </w:rPr>
        <w:t>beschouwt en beschrijft</w:t>
      </w:r>
      <w:r w:rsidRPr="0041023C">
        <w:rPr>
          <w:rFonts w:ascii="Times New Roman" w:hAnsi="Times New Roman"/>
          <w:color w:val="222222"/>
          <w:sz w:val="24"/>
          <w:szCs w:val="24"/>
        </w:rPr>
        <w:t xml:space="preserve"> het leven met haar verstandelijk en lichamelijk gehandicapte zoon. Elk hoogtepunt en elk dieptepunt heeft ze door de jaren heen gedocumenteerd. Dat maakt de serie Job tot een bijzonder en ontroerend document. </w:t>
      </w:r>
      <w:r w:rsidRPr="0041023C">
        <w:rPr>
          <w:rFonts w:ascii="Times New Roman" w:hAnsi="Times New Roman"/>
          <w:sz w:val="24"/>
          <w:szCs w:val="24"/>
        </w:rPr>
        <w:t xml:space="preserve">Lezers prijzen Annemarie omdat ze zo openhartig en eerlijk schrijft over </w:t>
      </w:r>
      <w:r>
        <w:rPr>
          <w:rFonts w:ascii="Times New Roman" w:hAnsi="Times New Roman"/>
          <w:sz w:val="24"/>
          <w:szCs w:val="24"/>
        </w:rPr>
        <w:t xml:space="preserve">soms pijnlijke, maar </w:t>
      </w:r>
      <w:r w:rsidRPr="0041023C">
        <w:rPr>
          <w:rFonts w:ascii="Times New Roman" w:hAnsi="Times New Roman"/>
          <w:sz w:val="24"/>
          <w:szCs w:val="24"/>
        </w:rPr>
        <w:t>voor velen zeer herkenbare situaties.</w:t>
      </w:r>
    </w:p>
    <w:p w:rsidR="006D71D1" w:rsidRPr="00C70E40" w:rsidRDefault="006D71D1" w:rsidP="0041023C">
      <w:pPr>
        <w:rPr>
          <w:rFonts w:ascii="Times New Roman" w:hAnsi="Times New Roman"/>
          <w:i/>
          <w:sz w:val="24"/>
          <w:szCs w:val="24"/>
        </w:rPr>
      </w:pPr>
      <w:r>
        <w:rPr>
          <w:rFonts w:ascii="Times New Roman" w:hAnsi="Times New Roman"/>
          <w:sz w:val="24"/>
          <w:szCs w:val="24"/>
        </w:rPr>
        <w:t>In</w:t>
      </w:r>
      <w:r w:rsidRPr="00C70E40">
        <w:rPr>
          <w:rFonts w:ascii="Times New Roman" w:hAnsi="Times New Roman"/>
          <w:sz w:val="24"/>
          <w:szCs w:val="24"/>
        </w:rPr>
        <w:t xml:space="preserve"> 2010 </w:t>
      </w:r>
      <w:r>
        <w:rPr>
          <w:rFonts w:ascii="Times New Roman" w:hAnsi="Times New Roman"/>
          <w:sz w:val="24"/>
          <w:szCs w:val="24"/>
        </w:rPr>
        <w:t>verscheen van haar hand de</w:t>
      </w:r>
      <w:r w:rsidRPr="00C70E40">
        <w:rPr>
          <w:rFonts w:ascii="Times New Roman" w:hAnsi="Times New Roman"/>
          <w:sz w:val="24"/>
          <w:szCs w:val="24"/>
        </w:rPr>
        <w:t xml:space="preserve"> non-fictie roman</w:t>
      </w:r>
      <w:r w:rsidR="005A1CD6">
        <w:rPr>
          <w:rFonts w:ascii="Times New Roman" w:hAnsi="Times New Roman"/>
          <w:sz w:val="24"/>
          <w:szCs w:val="24"/>
        </w:rPr>
        <w:t xml:space="preserve"> </w:t>
      </w:r>
      <w:r w:rsidRPr="00C70E40">
        <w:rPr>
          <w:rFonts w:ascii="Times New Roman" w:hAnsi="Times New Roman"/>
          <w:i/>
          <w:sz w:val="24"/>
          <w:szCs w:val="24"/>
        </w:rPr>
        <w:t>Dolgelukkig zijn wij</w:t>
      </w:r>
      <w:r w:rsidRPr="00C70E40">
        <w:rPr>
          <w:rFonts w:ascii="Times New Roman" w:hAnsi="Times New Roman"/>
          <w:sz w:val="24"/>
          <w:szCs w:val="24"/>
        </w:rPr>
        <w:t xml:space="preserve">, een confronterend boek over de  geboorte van Job en de vraag of hij er – ernstig meervoudig </w:t>
      </w:r>
      <w:r>
        <w:rPr>
          <w:rFonts w:ascii="Times New Roman" w:hAnsi="Times New Roman"/>
          <w:sz w:val="24"/>
          <w:szCs w:val="24"/>
        </w:rPr>
        <w:t>gehandicapt – wel zou moeten zijn.</w:t>
      </w:r>
    </w:p>
    <w:p w:rsidR="006D71D1" w:rsidRPr="00C70E40" w:rsidRDefault="006D71D1" w:rsidP="00C70E40">
      <w:pPr>
        <w:rPr>
          <w:rFonts w:ascii="Times New Roman" w:hAnsi="Times New Roman"/>
          <w:sz w:val="24"/>
          <w:szCs w:val="24"/>
        </w:rPr>
      </w:pPr>
      <w:r w:rsidRPr="00C70E40">
        <w:rPr>
          <w:rFonts w:ascii="Times New Roman" w:hAnsi="Times New Roman"/>
          <w:i/>
          <w:sz w:val="24"/>
          <w:szCs w:val="24"/>
        </w:rPr>
        <w:t>Jarige Job</w:t>
      </w:r>
      <w:r w:rsidRPr="00C70E40">
        <w:rPr>
          <w:rFonts w:ascii="Times New Roman" w:hAnsi="Times New Roman"/>
          <w:sz w:val="24"/>
          <w:szCs w:val="24"/>
        </w:rPr>
        <w:t xml:space="preserve"> verschijnt niet toevallig op 28 november, enkele dagen vóór Wereld Gehandicaptendag (3 december).</w:t>
      </w:r>
    </w:p>
    <w:p w:rsidR="006D71D1" w:rsidRPr="00C70E40" w:rsidRDefault="006D71D1" w:rsidP="00C70E40">
      <w:pPr>
        <w:rPr>
          <w:rFonts w:ascii="Times New Roman" w:hAnsi="Times New Roman"/>
          <w:sz w:val="24"/>
          <w:szCs w:val="24"/>
          <w:u w:val="single"/>
        </w:rPr>
      </w:pPr>
      <w:r w:rsidRPr="00C70E40">
        <w:rPr>
          <w:rFonts w:ascii="Times New Roman" w:hAnsi="Times New Roman"/>
          <w:sz w:val="24"/>
          <w:szCs w:val="24"/>
          <w:u w:val="single"/>
        </w:rPr>
        <w:t xml:space="preserve">Over de auteur: </w:t>
      </w:r>
    </w:p>
    <w:p w:rsidR="006D71D1" w:rsidRPr="00C70E40" w:rsidRDefault="006D71D1" w:rsidP="00C70E40">
      <w:pPr>
        <w:rPr>
          <w:rFonts w:ascii="Times New Roman" w:hAnsi="Times New Roman"/>
          <w:sz w:val="24"/>
          <w:szCs w:val="24"/>
        </w:rPr>
      </w:pPr>
      <w:r w:rsidRPr="00C70E40">
        <w:rPr>
          <w:rFonts w:ascii="Times New Roman" w:hAnsi="Times New Roman"/>
          <w:sz w:val="24"/>
          <w:szCs w:val="24"/>
        </w:rPr>
        <w:t xml:space="preserve">Annemarie Haverkamp (1975) is behalve schrijver ook journalist en hoofdredacteur van </w:t>
      </w:r>
      <w:r w:rsidRPr="005A1CD6">
        <w:rPr>
          <w:rFonts w:ascii="Times New Roman" w:hAnsi="Times New Roman"/>
          <w:i/>
          <w:sz w:val="24"/>
          <w:szCs w:val="24"/>
        </w:rPr>
        <w:t>Vox</w:t>
      </w:r>
      <w:r w:rsidRPr="00C70E40">
        <w:rPr>
          <w:rFonts w:ascii="Times New Roman" w:hAnsi="Times New Roman"/>
          <w:sz w:val="24"/>
          <w:szCs w:val="24"/>
        </w:rPr>
        <w:t xml:space="preserve">, het onafhankelijke magazine van de Radboud Universiteit in Nijmegen. Zij publiceerde eerder </w:t>
      </w:r>
      <w:r w:rsidRPr="00C70E40">
        <w:rPr>
          <w:rFonts w:ascii="Times New Roman" w:hAnsi="Times New Roman"/>
          <w:sz w:val="24"/>
          <w:szCs w:val="24"/>
        </w:rPr>
        <w:lastRenderedPageBreak/>
        <w:t>twee bundels met columns</w:t>
      </w:r>
      <w:r>
        <w:rPr>
          <w:rFonts w:ascii="Times New Roman" w:hAnsi="Times New Roman"/>
          <w:sz w:val="24"/>
          <w:szCs w:val="24"/>
        </w:rPr>
        <w:t xml:space="preserve"> die in dagblad </w:t>
      </w:r>
      <w:r w:rsidRPr="009507E8">
        <w:rPr>
          <w:rFonts w:ascii="Times New Roman" w:hAnsi="Times New Roman"/>
          <w:i/>
          <w:sz w:val="24"/>
          <w:szCs w:val="24"/>
        </w:rPr>
        <w:t>De Gelderlander</w:t>
      </w:r>
      <w:r>
        <w:rPr>
          <w:rFonts w:ascii="Times New Roman" w:hAnsi="Times New Roman"/>
          <w:sz w:val="24"/>
          <w:szCs w:val="24"/>
        </w:rPr>
        <w:t xml:space="preserve"> waren verschenen</w:t>
      </w:r>
      <w:r w:rsidRPr="00C70E40">
        <w:rPr>
          <w:rFonts w:ascii="Times New Roman" w:hAnsi="Times New Roman"/>
          <w:sz w:val="24"/>
          <w:szCs w:val="24"/>
        </w:rPr>
        <w:t xml:space="preserve">: </w:t>
      </w:r>
      <w:r w:rsidRPr="00C70E40">
        <w:rPr>
          <w:rFonts w:ascii="Times New Roman" w:hAnsi="Times New Roman"/>
          <w:i/>
          <w:sz w:val="24"/>
          <w:szCs w:val="24"/>
        </w:rPr>
        <w:t xml:space="preserve">Job, een zeldzaam jongetje </w:t>
      </w:r>
      <w:r w:rsidRPr="00C70E40">
        <w:rPr>
          <w:rFonts w:ascii="Times New Roman" w:hAnsi="Times New Roman"/>
          <w:sz w:val="24"/>
          <w:szCs w:val="24"/>
        </w:rPr>
        <w:t xml:space="preserve">(2007) en </w:t>
      </w:r>
      <w:r w:rsidRPr="00C70E40">
        <w:rPr>
          <w:rFonts w:ascii="Times New Roman" w:hAnsi="Times New Roman"/>
          <w:i/>
          <w:sz w:val="24"/>
          <w:szCs w:val="24"/>
        </w:rPr>
        <w:t>Job zegt Koekemokke</w:t>
      </w:r>
      <w:r w:rsidRPr="00C70E40">
        <w:rPr>
          <w:rFonts w:ascii="Times New Roman" w:hAnsi="Times New Roman"/>
          <w:sz w:val="24"/>
          <w:szCs w:val="24"/>
        </w:rPr>
        <w:t xml:space="preserve"> (2009). Daarna werd Annemarie unaniem geprezen voor haar eerlijke relaas over de traumatische geboorte van haar zoon in het door Nieuwe Amsterdam uitgegeven boek </w:t>
      </w:r>
      <w:r w:rsidRPr="00C70E40">
        <w:rPr>
          <w:rFonts w:ascii="Times New Roman" w:hAnsi="Times New Roman"/>
          <w:i/>
          <w:sz w:val="24"/>
          <w:szCs w:val="24"/>
        </w:rPr>
        <w:t>Dolgelukkig zijn wij</w:t>
      </w:r>
      <w:r w:rsidRPr="00C70E40">
        <w:rPr>
          <w:rFonts w:ascii="Times New Roman" w:hAnsi="Times New Roman"/>
          <w:sz w:val="24"/>
          <w:szCs w:val="24"/>
        </w:rPr>
        <w:t xml:space="preserve"> (2010). </w:t>
      </w:r>
    </w:p>
    <w:p w:rsidR="006D71D1" w:rsidRPr="005A1CD6" w:rsidRDefault="006D71D1" w:rsidP="00C70E40">
      <w:pPr>
        <w:rPr>
          <w:rFonts w:ascii="Times New Roman" w:hAnsi="Times New Roman"/>
          <w:color w:val="000000"/>
          <w:sz w:val="24"/>
          <w:szCs w:val="24"/>
          <w:u w:val="single"/>
        </w:rPr>
      </w:pPr>
      <w:r w:rsidRPr="00C70E40">
        <w:rPr>
          <w:rFonts w:ascii="Times New Roman" w:hAnsi="Times New Roman"/>
          <w:color w:val="000000"/>
          <w:sz w:val="24"/>
          <w:szCs w:val="24"/>
          <w:u w:val="single"/>
        </w:rPr>
        <w:t xml:space="preserve">De media over </w:t>
      </w:r>
      <w:r w:rsidRPr="00C70E40">
        <w:rPr>
          <w:rFonts w:ascii="Times New Roman" w:hAnsi="Times New Roman"/>
          <w:i/>
          <w:color w:val="000000"/>
          <w:sz w:val="24"/>
          <w:szCs w:val="24"/>
          <w:u w:val="single"/>
        </w:rPr>
        <w:t>Dolgelukkig zijn wij</w:t>
      </w:r>
    </w:p>
    <w:p w:rsidR="006D71D1" w:rsidRPr="00C70E40" w:rsidRDefault="006D71D1" w:rsidP="00C70E40">
      <w:pPr>
        <w:rPr>
          <w:rFonts w:ascii="Times New Roman" w:hAnsi="Times New Roman"/>
          <w:color w:val="000000"/>
          <w:sz w:val="24"/>
          <w:szCs w:val="24"/>
        </w:rPr>
      </w:pPr>
      <w:r w:rsidRPr="00C70E40">
        <w:rPr>
          <w:rFonts w:ascii="Times New Roman" w:hAnsi="Times New Roman"/>
          <w:i/>
          <w:color w:val="000000"/>
          <w:sz w:val="24"/>
          <w:szCs w:val="24"/>
        </w:rPr>
        <w:t>‘Indrukwekkend, er is geen ander woord voor.’ </w:t>
      </w:r>
      <w:r w:rsidRPr="00C70E40">
        <w:rPr>
          <w:rFonts w:ascii="Times New Roman" w:hAnsi="Times New Roman"/>
          <w:color w:val="000000"/>
          <w:sz w:val="24"/>
          <w:szCs w:val="24"/>
          <w:u w:val="single"/>
        </w:rPr>
        <w:t>nrc.next</w:t>
      </w:r>
    </w:p>
    <w:p w:rsidR="006D71D1" w:rsidRPr="00C70E40" w:rsidRDefault="006D71D1" w:rsidP="00C70E40">
      <w:pPr>
        <w:rPr>
          <w:rFonts w:ascii="Times New Roman" w:hAnsi="Times New Roman"/>
          <w:i/>
          <w:color w:val="000000"/>
          <w:sz w:val="24"/>
          <w:szCs w:val="24"/>
        </w:rPr>
      </w:pPr>
      <w:r w:rsidRPr="00C70E40">
        <w:rPr>
          <w:rFonts w:ascii="Times New Roman" w:hAnsi="Times New Roman"/>
          <w:i/>
          <w:color w:val="000000"/>
          <w:sz w:val="24"/>
          <w:szCs w:val="24"/>
        </w:rPr>
        <w:t>‘Een confronterend boek, nietsverhullend, geschreven in een directe stijl’, </w:t>
      </w:r>
      <w:hyperlink r:id="rId6" w:tgtFrame="_blank" w:history="1">
        <w:r w:rsidRPr="00C70E40">
          <w:rPr>
            <w:rStyle w:val="Hyperlink"/>
            <w:rFonts w:ascii="Times New Roman" w:hAnsi="Times New Roman"/>
            <w:color w:val="000000"/>
            <w:sz w:val="24"/>
            <w:szCs w:val="24"/>
          </w:rPr>
          <w:t>Trouw</w:t>
        </w:r>
      </w:hyperlink>
    </w:p>
    <w:p w:rsidR="006D71D1" w:rsidRPr="00C70E40" w:rsidRDefault="006D71D1" w:rsidP="00C70E40">
      <w:pPr>
        <w:rPr>
          <w:rFonts w:ascii="Times New Roman" w:hAnsi="Times New Roman"/>
          <w:color w:val="000000"/>
          <w:sz w:val="24"/>
          <w:szCs w:val="24"/>
        </w:rPr>
      </w:pPr>
      <w:r w:rsidRPr="00C70E40">
        <w:rPr>
          <w:rFonts w:ascii="Times New Roman" w:hAnsi="Times New Roman"/>
          <w:i/>
          <w:color w:val="000000"/>
          <w:sz w:val="24"/>
          <w:szCs w:val="24"/>
        </w:rPr>
        <w:t>‘Pijnlijk eerlijk’, </w:t>
      </w:r>
      <w:hyperlink r:id="rId7" w:anchor="original" w:tgtFrame="_blank" w:history="1">
        <w:r w:rsidRPr="00C70E40">
          <w:rPr>
            <w:rStyle w:val="Hyperlink"/>
            <w:rFonts w:ascii="Times New Roman" w:hAnsi="Times New Roman"/>
            <w:color w:val="000000"/>
            <w:sz w:val="24"/>
            <w:szCs w:val="24"/>
          </w:rPr>
          <w:t>De Volkskrant</w:t>
        </w:r>
      </w:hyperlink>
    </w:p>
    <w:p w:rsidR="006D71D1" w:rsidRPr="00C70E40" w:rsidRDefault="006D71D1" w:rsidP="00C70E40">
      <w:pPr>
        <w:rPr>
          <w:rFonts w:ascii="Times New Roman" w:hAnsi="Times New Roman"/>
          <w:i/>
          <w:color w:val="000000"/>
          <w:sz w:val="24"/>
          <w:szCs w:val="24"/>
          <w:u w:val="single"/>
        </w:rPr>
      </w:pPr>
      <w:r w:rsidRPr="00C70E40">
        <w:rPr>
          <w:rFonts w:ascii="Times New Roman" w:hAnsi="Times New Roman"/>
          <w:i/>
          <w:color w:val="000000"/>
          <w:sz w:val="24"/>
          <w:szCs w:val="24"/>
        </w:rPr>
        <w:t>‘Een bondig, ontroerend verslag van dat ingrijpende leven.’ </w:t>
      </w:r>
      <w:r w:rsidRPr="00C70E40">
        <w:rPr>
          <w:rFonts w:ascii="Times New Roman" w:hAnsi="Times New Roman"/>
          <w:color w:val="000000"/>
          <w:sz w:val="24"/>
          <w:szCs w:val="24"/>
          <w:u w:val="single"/>
        </w:rPr>
        <w:t>Het Parool</w:t>
      </w:r>
    </w:p>
    <w:p w:rsidR="006D71D1" w:rsidRPr="00C70E40" w:rsidRDefault="006D71D1" w:rsidP="00C70E40">
      <w:pPr>
        <w:rPr>
          <w:rFonts w:ascii="Times New Roman" w:hAnsi="Times New Roman"/>
          <w:i/>
          <w:color w:val="000000"/>
          <w:sz w:val="24"/>
          <w:szCs w:val="24"/>
        </w:rPr>
      </w:pPr>
      <w:r w:rsidRPr="00C70E40">
        <w:rPr>
          <w:rFonts w:ascii="Times New Roman" w:hAnsi="Times New Roman"/>
          <w:i/>
          <w:color w:val="000000"/>
          <w:sz w:val="24"/>
          <w:szCs w:val="24"/>
        </w:rPr>
        <w:t xml:space="preserve">‘Een boek dat je treft als een mokerslag’ </w:t>
      </w:r>
      <w:r w:rsidRPr="00C70E40">
        <w:rPr>
          <w:rFonts w:ascii="Times New Roman" w:hAnsi="Times New Roman"/>
          <w:color w:val="000000"/>
          <w:sz w:val="24"/>
          <w:szCs w:val="24"/>
          <w:u w:val="single"/>
        </w:rPr>
        <w:t xml:space="preserve">LINDA.  </w:t>
      </w:r>
    </w:p>
    <w:p w:rsidR="006D71D1" w:rsidRDefault="006D71D1" w:rsidP="00743546">
      <w:pPr>
        <w:rPr>
          <w:rFonts w:ascii="Times New Roman" w:hAnsi="Times New Roman"/>
          <w:b/>
          <w:i/>
          <w:sz w:val="24"/>
          <w:szCs w:val="24"/>
        </w:rPr>
      </w:pPr>
    </w:p>
    <w:p w:rsidR="006D71D1" w:rsidRPr="00743546" w:rsidRDefault="006D71D1" w:rsidP="00743546">
      <w:pPr>
        <w:rPr>
          <w:rFonts w:ascii="Times New Roman" w:hAnsi="Times New Roman"/>
          <w:b/>
          <w:sz w:val="24"/>
          <w:szCs w:val="24"/>
        </w:rPr>
      </w:pPr>
      <w:r w:rsidRPr="00743546">
        <w:rPr>
          <w:rFonts w:ascii="Times New Roman" w:hAnsi="Times New Roman"/>
          <w:b/>
          <w:i/>
          <w:sz w:val="24"/>
          <w:szCs w:val="24"/>
        </w:rPr>
        <w:t>Jarige Job</w:t>
      </w:r>
      <w:r w:rsidRPr="00743546">
        <w:rPr>
          <w:rFonts w:ascii="Times New Roman" w:hAnsi="Times New Roman"/>
          <w:b/>
          <w:sz w:val="24"/>
          <w:szCs w:val="24"/>
        </w:rPr>
        <w:t>. Verschijningsdatum: 28 november 2013, Prijs: 12,50 euro. Aantal pagina’s: 192</w:t>
      </w:r>
      <w:r>
        <w:rPr>
          <w:rFonts w:ascii="Times New Roman" w:hAnsi="Times New Roman"/>
          <w:b/>
          <w:sz w:val="24"/>
          <w:szCs w:val="24"/>
        </w:rPr>
        <w:t>.</w:t>
      </w:r>
      <w:r w:rsidRPr="00743546">
        <w:rPr>
          <w:rFonts w:ascii="Times New Roman" w:hAnsi="Times New Roman"/>
          <w:b/>
          <w:sz w:val="24"/>
          <w:szCs w:val="24"/>
        </w:rPr>
        <w:t xml:space="preserve"> ISBN: 9789082145403</w:t>
      </w:r>
      <w:bookmarkStart w:id="0" w:name="_GoBack"/>
      <w:bookmarkEnd w:id="0"/>
    </w:p>
    <w:p w:rsidR="006D71D1" w:rsidRPr="005A1CD6" w:rsidRDefault="00380E1B" w:rsidP="00C70E40">
      <w:pPr>
        <w:rPr>
          <w:rFonts w:ascii="Times New Roman" w:hAnsi="Times New Roman"/>
          <w:b/>
          <w:sz w:val="24"/>
          <w:szCs w:val="24"/>
        </w:rPr>
      </w:pPr>
      <w:r w:rsidRPr="005A1CD6">
        <w:rPr>
          <w:rFonts w:ascii="Times New Roman" w:hAnsi="Times New Roman"/>
          <w:b/>
          <w:sz w:val="24"/>
          <w:szCs w:val="24"/>
        </w:rPr>
        <w:t>www.annemariehaverkamp.nl</w:t>
      </w:r>
    </w:p>
    <w:p w:rsidR="006D71D1" w:rsidRPr="00C70E40" w:rsidRDefault="006D71D1" w:rsidP="00C70E40">
      <w:pPr>
        <w:rPr>
          <w:rFonts w:ascii="Times New Roman" w:hAnsi="Times New Roman"/>
          <w:sz w:val="24"/>
          <w:szCs w:val="24"/>
        </w:rPr>
      </w:pPr>
      <w:r>
        <w:rPr>
          <w:rFonts w:ascii="Times New Roman" w:hAnsi="Times New Roman"/>
          <w:sz w:val="24"/>
          <w:szCs w:val="24"/>
        </w:rPr>
        <w:t>-------------------------------------------------------------------------------------------------------------</w:t>
      </w:r>
    </w:p>
    <w:tbl>
      <w:tblPr>
        <w:tblW w:w="17" w:type="pct"/>
        <w:tblCellSpacing w:w="0" w:type="dxa"/>
        <w:tblInd w:w="-142" w:type="dxa"/>
        <w:tblCellMar>
          <w:left w:w="0" w:type="dxa"/>
          <w:right w:w="0" w:type="dxa"/>
        </w:tblCellMar>
        <w:tblLook w:val="00A0" w:firstRow="1" w:lastRow="0" w:firstColumn="1" w:lastColumn="0" w:noHBand="0" w:noVBand="0"/>
      </w:tblPr>
      <w:tblGrid>
        <w:gridCol w:w="31"/>
      </w:tblGrid>
      <w:tr w:rsidR="006D71D1" w:rsidRPr="00C70E40" w:rsidTr="007B411D">
        <w:trPr>
          <w:trHeight w:val="230"/>
          <w:tblCellSpacing w:w="0" w:type="dxa"/>
        </w:trPr>
        <w:tc>
          <w:tcPr>
            <w:tcW w:w="5000" w:type="pct"/>
            <w:shd w:val="clear" w:color="auto" w:fill="FFFFFF"/>
          </w:tcPr>
          <w:p w:rsidR="006D71D1" w:rsidRPr="00C70E40" w:rsidRDefault="006D71D1" w:rsidP="00C70E40">
            <w:pPr>
              <w:rPr>
                <w:rFonts w:ascii="Times New Roman" w:hAnsi="Times New Roman"/>
                <w:sz w:val="24"/>
                <w:szCs w:val="24"/>
              </w:rPr>
            </w:pPr>
          </w:p>
        </w:tc>
      </w:tr>
    </w:tbl>
    <w:p w:rsidR="006D71D1" w:rsidRPr="00743546" w:rsidRDefault="006D71D1" w:rsidP="00C70E40">
      <w:pPr>
        <w:rPr>
          <w:rFonts w:ascii="Times New Roman" w:hAnsi="Times New Roman"/>
          <w:b/>
          <w:sz w:val="24"/>
          <w:szCs w:val="24"/>
          <w:u w:val="single"/>
        </w:rPr>
      </w:pPr>
      <w:r w:rsidRPr="00743546">
        <w:rPr>
          <w:rFonts w:ascii="Times New Roman" w:hAnsi="Times New Roman"/>
          <w:b/>
          <w:sz w:val="24"/>
          <w:szCs w:val="24"/>
          <w:u w:val="single"/>
        </w:rPr>
        <w:t>Noot voor de redactie, niet voor publicatie</w:t>
      </w:r>
    </w:p>
    <w:p w:rsidR="006D71D1" w:rsidRPr="00743546" w:rsidRDefault="006D71D1" w:rsidP="00C70E40">
      <w:pPr>
        <w:rPr>
          <w:rFonts w:ascii="Times New Roman" w:hAnsi="Times New Roman"/>
          <w:b/>
          <w:sz w:val="24"/>
          <w:szCs w:val="24"/>
        </w:rPr>
      </w:pPr>
      <w:r w:rsidRPr="00743546">
        <w:rPr>
          <w:rFonts w:ascii="Times New Roman" w:hAnsi="Times New Roman"/>
          <w:b/>
          <w:sz w:val="24"/>
          <w:szCs w:val="24"/>
        </w:rPr>
        <w:t xml:space="preserve">Voor nadere informatie, het aanvragen van een recensie-exemplaar of het opvragen van digitaal beeldmateriaal kunt u contact opnemen met Annemarie Haverkamp telefoon: 06 23982497 of email: </w:t>
      </w:r>
      <w:hyperlink r:id="rId8" w:history="1">
        <w:r w:rsidRPr="00743546">
          <w:rPr>
            <w:rStyle w:val="Hyperlink"/>
            <w:rFonts w:ascii="Times New Roman" w:hAnsi="Times New Roman"/>
            <w:b/>
            <w:sz w:val="24"/>
            <w:szCs w:val="24"/>
          </w:rPr>
          <w:t>annemarie.haverkamp@gmail.com</w:t>
        </w:r>
      </w:hyperlink>
      <w:r w:rsidRPr="00743546">
        <w:rPr>
          <w:rFonts w:ascii="Times New Roman" w:hAnsi="Times New Roman"/>
          <w:b/>
          <w:sz w:val="24"/>
          <w:szCs w:val="24"/>
        </w:rPr>
        <w:t>. Of met Chiara Beltramini van het Liliane Fonds telefoon: 073 518 9420 of email: cbeltramini@lilianefonds.nl</w:t>
      </w:r>
      <w:r w:rsidRPr="00743546">
        <w:rPr>
          <w:rFonts w:ascii="Times New Roman" w:hAnsi="Times New Roman"/>
          <w:b/>
          <w:sz w:val="24"/>
          <w:szCs w:val="24"/>
        </w:rPr>
        <w:br/>
      </w:r>
      <w:r w:rsidRPr="00743546">
        <w:rPr>
          <w:rFonts w:ascii="Times New Roman" w:hAnsi="Times New Roman"/>
          <w:b/>
          <w:sz w:val="24"/>
          <w:szCs w:val="24"/>
        </w:rPr>
        <w:br/>
        <w:t>Bij plaatsing van een recensie ontvangen wij graag een bewijsexemplaar.</w:t>
      </w:r>
    </w:p>
    <w:sectPr w:rsidR="006D71D1" w:rsidRPr="00743546" w:rsidSect="00F25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28"/>
    <w:rsid w:val="0004729C"/>
    <w:rsid w:val="000D7AC5"/>
    <w:rsid w:val="001D0739"/>
    <w:rsid w:val="002D131A"/>
    <w:rsid w:val="00380E1B"/>
    <w:rsid w:val="0041023C"/>
    <w:rsid w:val="00547052"/>
    <w:rsid w:val="005A1CD6"/>
    <w:rsid w:val="005D20BD"/>
    <w:rsid w:val="006D71D1"/>
    <w:rsid w:val="0072272F"/>
    <w:rsid w:val="00743546"/>
    <w:rsid w:val="00773ADB"/>
    <w:rsid w:val="007B411D"/>
    <w:rsid w:val="007D5C82"/>
    <w:rsid w:val="00884BA1"/>
    <w:rsid w:val="00892CED"/>
    <w:rsid w:val="008B5B7C"/>
    <w:rsid w:val="00917DE0"/>
    <w:rsid w:val="009507E8"/>
    <w:rsid w:val="00982D77"/>
    <w:rsid w:val="0098403D"/>
    <w:rsid w:val="009C6048"/>
    <w:rsid w:val="00A210C0"/>
    <w:rsid w:val="00B2180E"/>
    <w:rsid w:val="00B609BA"/>
    <w:rsid w:val="00B8202B"/>
    <w:rsid w:val="00C34858"/>
    <w:rsid w:val="00C70E40"/>
    <w:rsid w:val="00CA1AD9"/>
    <w:rsid w:val="00E74328"/>
    <w:rsid w:val="00F25F8B"/>
    <w:rsid w:val="00F40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5F8B"/>
    <w:pPr>
      <w:spacing w:after="200" w:line="276" w:lineRule="auto"/>
    </w:pPr>
    <w:rPr>
      <w:sz w:val="18"/>
      <w:szCs w:val="18"/>
      <w:lang w:eastAsia="en-US"/>
    </w:rPr>
  </w:style>
  <w:style w:type="paragraph" w:styleId="Kop1">
    <w:name w:val="heading 1"/>
    <w:basedOn w:val="Standaard"/>
    <w:link w:val="Kop1Char"/>
    <w:uiPriority w:val="99"/>
    <w:qFormat/>
    <w:rsid w:val="00C70E40"/>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C70E40"/>
    <w:rPr>
      <w:rFonts w:ascii="Times New Roman" w:hAnsi="Times New Roman" w:cs="Times New Roman"/>
      <w:b/>
      <w:bCs/>
      <w:kern w:val="36"/>
      <w:sz w:val="48"/>
      <w:szCs w:val="48"/>
    </w:rPr>
  </w:style>
  <w:style w:type="character" w:customStyle="1" w:styleId="apple-converted-space">
    <w:name w:val="apple-converted-space"/>
    <w:basedOn w:val="Standaardalinea-lettertype"/>
    <w:uiPriority w:val="99"/>
    <w:rsid w:val="00E74328"/>
    <w:rPr>
      <w:rFonts w:cs="Times New Roman"/>
    </w:rPr>
  </w:style>
  <w:style w:type="character" w:styleId="Hyperlink">
    <w:name w:val="Hyperlink"/>
    <w:basedOn w:val="Standaardalinea-lettertype"/>
    <w:uiPriority w:val="99"/>
    <w:rsid w:val="00E74328"/>
    <w:rPr>
      <w:rFonts w:cs="Times New Roman"/>
      <w:color w:val="0000FF"/>
      <w:u w:val="single"/>
    </w:rPr>
  </w:style>
  <w:style w:type="paragraph" w:styleId="Normaalweb">
    <w:name w:val="Normal (Web)"/>
    <w:basedOn w:val="Standaard"/>
    <w:uiPriority w:val="99"/>
    <w:semiHidden/>
    <w:rsid w:val="00E74328"/>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99"/>
    <w:qFormat/>
    <w:rsid w:val="00E74328"/>
    <w:rPr>
      <w:rFonts w:cs="Times New Roman"/>
      <w:b/>
      <w:bCs/>
    </w:rPr>
  </w:style>
  <w:style w:type="character" w:customStyle="1" w:styleId="il">
    <w:name w:val="il"/>
    <w:basedOn w:val="Standaardalinea-lettertype"/>
    <w:uiPriority w:val="99"/>
    <w:rsid w:val="00E74328"/>
    <w:rPr>
      <w:rFonts w:cs="Times New Roman"/>
    </w:rPr>
  </w:style>
  <w:style w:type="character" w:styleId="Nadruk">
    <w:name w:val="Emphasis"/>
    <w:basedOn w:val="Standaardalinea-lettertype"/>
    <w:uiPriority w:val="99"/>
    <w:qFormat/>
    <w:rsid w:val="0072272F"/>
    <w:rPr>
      <w:rFonts w:cs="Times New Roman"/>
      <w:i/>
      <w:iCs/>
    </w:rPr>
  </w:style>
  <w:style w:type="character" w:customStyle="1" w:styleId="hp">
    <w:name w:val="hp"/>
    <w:basedOn w:val="Standaardalinea-lettertype"/>
    <w:uiPriority w:val="99"/>
    <w:rsid w:val="00C70E40"/>
    <w:rPr>
      <w:rFonts w:cs="Times New Roman"/>
    </w:rPr>
  </w:style>
  <w:style w:type="paragraph" w:styleId="Ballontekst">
    <w:name w:val="Balloon Text"/>
    <w:basedOn w:val="Standaard"/>
    <w:link w:val="BallontekstChar"/>
    <w:uiPriority w:val="99"/>
    <w:semiHidden/>
    <w:rsid w:val="00C34858"/>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B3E"/>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5F8B"/>
    <w:pPr>
      <w:spacing w:after="200" w:line="276" w:lineRule="auto"/>
    </w:pPr>
    <w:rPr>
      <w:sz w:val="18"/>
      <w:szCs w:val="18"/>
      <w:lang w:eastAsia="en-US"/>
    </w:rPr>
  </w:style>
  <w:style w:type="paragraph" w:styleId="Kop1">
    <w:name w:val="heading 1"/>
    <w:basedOn w:val="Standaard"/>
    <w:link w:val="Kop1Char"/>
    <w:uiPriority w:val="99"/>
    <w:qFormat/>
    <w:rsid w:val="00C70E40"/>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C70E40"/>
    <w:rPr>
      <w:rFonts w:ascii="Times New Roman" w:hAnsi="Times New Roman" w:cs="Times New Roman"/>
      <w:b/>
      <w:bCs/>
      <w:kern w:val="36"/>
      <w:sz w:val="48"/>
      <w:szCs w:val="48"/>
    </w:rPr>
  </w:style>
  <w:style w:type="character" w:customStyle="1" w:styleId="apple-converted-space">
    <w:name w:val="apple-converted-space"/>
    <w:basedOn w:val="Standaardalinea-lettertype"/>
    <w:uiPriority w:val="99"/>
    <w:rsid w:val="00E74328"/>
    <w:rPr>
      <w:rFonts w:cs="Times New Roman"/>
    </w:rPr>
  </w:style>
  <w:style w:type="character" w:styleId="Hyperlink">
    <w:name w:val="Hyperlink"/>
    <w:basedOn w:val="Standaardalinea-lettertype"/>
    <w:uiPriority w:val="99"/>
    <w:rsid w:val="00E74328"/>
    <w:rPr>
      <w:rFonts w:cs="Times New Roman"/>
      <w:color w:val="0000FF"/>
      <w:u w:val="single"/>
    </w:rPr>
  </w:style>
  <w:style w:type="paragraph" w:styleId="Normaalweb">
    <w:name w:val="Normal (Web)"/>
    <w:basedOn w:val="Standaard"/>
    <w:uiPriority w:val="99"/>
    <w:semiHidden/>
    <w:rsid w:val="00E74328"/>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99"/>
    <w:qFormat/>
    <w:rsid w:val="00E74328"/>
    <w:rPr>
      <w:rFonts w:cs="Times New Roman"/>
      <w:b/>
      <w:bCs/>
    </w:rPr>
  </w:style>
  <w:style w:type="character" w:customStyle="1" w:styleId="il">
    <w:name w:val="il"/>
    <w:basedOn w:val="Standaardalinea-lettertype"/>
    <w:uiPriority w:val="99"/>
    <w:rsid w:val="00E74328"/>
    <w:rPr>
      <w:rFonts w:cs="Times New Roman"/>
    </w:rPr>
  </w:style>
  <w:style w:type="character" w:styleId="Nadruk">
    <w:name w:val="Emphasis"/>
    <w:basedOn w:val="Standaardalinea-lettertype"/>
    <w:uiPriority w:val="99"/>
    <w:qFormat/>
    <w:rsid w:val="0072272F"/>
    <w:rPr>
      <w:rFonts w:cs="Times New Roman"/>
      <w:i/>
      <w:iCs/>
    </w:rPr>
  </w:style>
  <w:style w:type="character" w:customStyle="1" w:styleId="hp">
    <w:name w:val="hp"/>
    <w:basedOn w:val="Standaardalinea-lettertype"/>
    <w:uiPriority w:val="99"/>
    <w:rsid w:val="00C70E40"/>
    <w:rPr>
      <w:rFonts w:cs="Times New Roman"/>
    </w:rPr>
  </w:style>
  <w:style w:type="paragraph" w:styleId="Ballontekst">
    <w:name w:val="Balloon Text"/>
    <w:basedOn w:val="Standaard"/>
    <w:link w:val="BallontekstChar"/>
    <w:uiPriority w:val="99"/>
    <w:semiHidden/>
    <w:rsid w:val="00C34858"/>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B3E"/>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3599">
      <w:marLeft w:val="0"/>
      <w:marRight w:val="0"/>
      <w:marTop w:val="0"/>
      <w:marBottom w:val="0"/>
      <w:divBdr>
        <w:top w:val="none" w:sz="0" w:space="0" w:color="auto"/>
        <w:left w:val="none" w:sz="0" w:space="0" w:color="auto"/>
        <w:bottom w:val="none" w:sz="0" w:space="0" w:color="auto"/>
        <w:right w:val="none" w:sz="0" w:space="0" w:color="auto"/>
      </w:divBdr>
      <w:divsChild>
        <w:div w:id="113983596">
          <w:marLeft w:val="720"/>
          <w:marRight w:val="720"/>
          <w:marTop w:val="100"/>
          <w:marBottom w:val="100"/>
          <w:divBdr>
            <w:top w:val="none" w:sz="0" w:space="0" w:color="auto"/>
            <w:left w:val="none" w:sz="0" w:space="0" w:color="auto"/>
            <w:bottom w:val="none" w:sz="0" w:space="0" w:color="auto"/>
            <w:right w:val="none" w:sz="0" w:space="0" w:color="auto"/>
          </w:divBdr>
          <w:divsChild>
            <w:div w:id="113983601">
              <w:marLeft w:val="0"/>
              <w:marRight w:val="0"/>
              <w:marTop w:val="0"/>
              <w:marBottom w:val="0"/>
              <w:divBdr>
                <w:top w:val="none" w:sz="0" w:space="0" w:color="auto"/>
                <w:left w:val="none" w:sz="0" w:space="0" w:color="auto"/>
                <w:bottom w:val="none" w:sz="0" w:space="0" w:color="auto"/>
                <w:right w:val="none" w:sz="0" w:space="0" w:color="auto"/>
              </w:divBdr>
              <w:divsChild>
                <w:div w:id="113983609">
                  <w:marLeft w:val="0"/>
                  <w:marRight w:val="0"/>
                  <w:marTop w:val="0"/>
                  <w:marBottom w:val="0"/>
                  <w:divBdr>
                    <w:top w:val="none" w:sz="0" w:space="0" w:color="auto"/>
                    <w:left w:val="none" w:sz="0" w:space="0" w:color="auto"/>
                    <w:bottom w:val="none" w:sz="0" w:space="0" w:color="auto"/>
                    <w:right w:val="none" w:sz="0" w:space="0" w:color="auto"/>
                  </w:divBdr>
                  <w:divsChild>
                    <w:div w:id="113983605">
                      <w:marLeft w:val="0"/>
                      <w:marRight w:val="0"/>
                      <w:marTop w:val="0"/>
                      <w:marBottom w:val="0"/>
                      <w:divBdr>
                        <w:top w:val="none" w:sz="0" w:space="0" w:color="auto"/>
                        <w:left w:val="none" w:sz="0" w:space="0" w:color="auto"/>
                        <w:bottom w:val="none" w:sz="0" w:space="0" w:color="auto"/>
                        <w:right w:val="none" w:sz="0" w:space="0" w:color="auto"/>
                      </w:divBdr>
                      <w:divsChild>
                        <w:div w:id="113983610">
                          <w:marLeft w:val="96"/>
                          <w:marRight w:val="0"/>
                          <w:marTop w:val="0"/>
                          <w:marBottom w:val="0"/>
                          <w:divBdr>
                            <w:top w:val="none" w:sz="0" w:space="0" w:color="auto"/>
                            <w:left w:val="single" w:sz="6" w:space="6" w:color="CCCCCC"/>
                            <w:bottom w:val="none" w:sz="0" w:space="0" w:color="auto"/>
                            <w:right w:val="none" w:sz="0" w:space="0" w:color="auto"/>
                          </w:divBdr>
                          <w:divsChild>
                            <w:div w:id="113983603">
                              <w:marLeft w:val="0"/>
                              <w:marRight w:val="0"/>
                              <w:marTop w:val="0"/>
                              <w:marBottom w:val="0"/>
                              <w:divBdr>
                                <w:top w:val="none" w:sz="0" w:space="0" w:color="auto"/>
                                <w:left w:val="none" w:sz="0" w:space="0" w:color="auto"/>
                                <w:bottom w:val="none" w:sz="0" w:space="0" w:color="auto"/>
                                <w:right w:val="none" w:sz="0" w:space="0" w:color="auto"/>
                              </w:divBdr>
                              <w:divsChild>
                                <w:div w:id="113983598">
                                  <w:marLeft w:val="720"/>
                                  <w:marRight w:val="720"/>
                                  <w:marTop w:val="100"/>
                                  <w:marBottom w:val="100"/>
                                  <w:divBdr>
                                    <w:top w:val="none" w:sz="0" w:space="0" w:color="auto"/>
                                    <w:left w:val="none" w:sz="0" w:space="0" w:color="auto"/>
                                    <w:bottom w:val="none" w:sz="0" w:space="0" w:color="auto"/>
                                    <w:right w:val="none" w:sz="0" w:space="0" w:color="auto"/>
                                  </w:divBdr>
                                  <w:divsChild>
                                    <w:div w:id="113983597">
                                      <w:marLeft w:val="0"/>
                                      <w:marRight w:val="0"/>
                                      <w:marTop w:val="0"/>
                                      <w:marBottom w:val="0"/>
                                      <w:divBdr>
                                        <w:top w:val="none" w:sz="0" w:space="0" w:color="auto"/>
                                        <w:left w:val="none" w:sz="0" w:space="0" w:color="auto"/>
                                        <w:bottom w:val="none" w:sz="0" w:space="0" w:color="auto"/>
                                        <w:right w:val="none" w:sz="0" w:space="0" w:color="auto"/>
                                      </w:divBdr>
                                      <w:divsChild>
                                        <w:div w:id="113983600">
                                          <w:marLeft w:val="0"/>
                                          <w:marRight w:val="0"/>
                                          <w:marTop w:val="0"/>
                                          <w:marBottom w:val="0"/>
                                          <w:divBdr>
                                            <w:top w:val="none" w:sz="0" w:space="0" w:color="auto"/>
                                            <w:left w:val="none" w:sz="0" w:space="0" w:color="auto"/>
                                            <w:bottom w:val="none" w:sz="0" w:space="0" w:color="auto"/>
                                            <w:right w:val="none" w:sz="0" w:space="0" w:color="auto"/>
                                          </w:divBdr>
                                          <w:divsChild>
                                            <w:div w:id="113983602">
                                              <w:marLeft w:val="0"/>
                                              <w:marRight w:val="0"/>
                                              <w:marTop w:val="0"/>
                                              <w:marBottom w:val="0"/>
                                              <w:divBdr>
                                                <w:top w:val="none" w:sz="0" w:space="0" w:color="auto"/>
                                                <w:left w:val="none" w:sz="0" w:space="0" w:color="auto"/>
                                                <w:bottom w:val="none" w:sz="0" w:space="0" w:color="auto"/>
                                                <w:right w:val="none" w:sz="0" w:space="0" w:color="auto"/>
                                              </w:divBdr>
                                              <w:divsChild>
                                                <w:div w:id="113983612">
                                                  <w:marLeft w:val="0"/>
                                                  <w:marRight w:val="0"/>
                                                  <w:marTop w:val="0"/>
                                                  <w:marBottom w:val="0"/>
                                                  <w:divBdr>
                                                    <w:top w:val="none" w:sz="0" w:space="0" w:color="auto"/>
                                                    <w:left w:val="none" w:sz="0" w:space="0" w:color="auto"/>
                                                    <w:bottom w:val="none" w:sz="0" w:space="0" w:color="auto"/>
                                                    <w:right w:val="none" w:sz="0" w:space="0" w:color="auto"/>
                                                  </w:divBdr>
                                                  <w:divsChild>
                                                    <w:div w:id="113983595">
                                                      <w:marLeft w:val="0"/>
                                                      <w:marRight w:val="0"/>
                                                      <w:marTop w:val="0"/>
                                                      <w:marBottom w:val="0"/>
                                                      <w:divBdr>
                                                        <w:top w:val="none" w:sz="0" w:space="0" w:color="auto"/>
                                                        <w:left w:val="none" w:sz="0" w:space="0" w:color="auto"/>
                                                        <w:bottom w:val="none" w:sz="0" w:space="0" w:color="auto"/>
                                                        <w:right w:val="none" w:sz="0" w:space="0" w:color="auto"/>
                                                      </w:divBdr>
                                                    </w:div>
                                                    <w:div w:id="113983607">
                                                      <w:marLeft w:val="0"/>
                                                      <w:marRight w:val="0"/>
                                                      <w:marTop w:val="0"/>
                                                      <w:marBottom w:val="0"/>
                                                      <w:divBdr>
                                                        <w:top w:val="none" w:sz="0" w:space="0" w:color="auto"/>
                                                        <w:left w:val="none" w:sz="0" w:space="0" w:color="auto"/>
                                                        <w:bottom w:val="none" w:sz="0" w:space="0" w:color="auto"/>
                                                        <w:right w:val="none" w:sz="0" w:space="0" w:color="auto"/>
                                                      </w:divBdr>
                                                    </w:div>
                                                    <w:div w:id="113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83604">
      <w:marLeft w:val="0"/>
      <w:marRight w:val="0"/>
      <w:marTop w:val="0"/>
      <w:marBottom w:val="0"/>
      <w:divBdr>
        <w:top w:val="none" w:sz="0" w:space="0" w:color="auto"/>
        <w:left w:val="none" w:sz="0" w:space="0" w:color="auto"/>
        <w:bottom w:val="none" w:sz="0" w:space="0" w:color="auto"/>
        <w:right w:val="none" w:sz="0" w:space="0" w:color="auto"/>
      </w:divBdr>
    </w:div>
    <w:div w:id="113983606">
      <w:marLeft w:val="0"/>
      <w:marRight w:val="0"/>
      <w:marTop w:val="0"/>
      <w:marBottom w:val="0"/>
      <w:divBdr>
        <w:top w:val="none" w:sz="0" w:space="0" w:color="auto"/>
        <w:left w:val="none" w:sz="0" w:space="0" w:color="auto"/>
        <w:bottom w:val="none" w:sz="0" w:space="0" w:color="auto"/>
        <w:right w:val="none" w:sz="0" w:space="0" w:color="auto"/>
      </w:divBdr>
    </w:div>
    <w:div w:id="113983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marie.haverkamp@gmail.com" TargetMode="External"/><Relationship Id="rId3" Type="http://schemas.openxmlformats.org/officeDocument/2006/relationships/settings" Target="settings.xml"/><Relationship Id="rId7" Type="http://schemas.openxmlformats.org/officeDocument/2006/relationships/hyperlink" Target="http://www.volkskrant.nl/vk-online/VK/20101015___/2_05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ouw.nl/nieuws/zorg/article3252785.ece/_rsquo_Job_heeft_zelf_beslist_om_te_blijven_leven_rsquo__.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PERSBERICHT</vt:lpstr>
    </vt:vector>
  </TitlesOfParts>
  <Company>Wegener Media</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b.vhuet</dc:creator>
  <cp:lastModifiedBy>Annemarie</cp:lastModifiedBy>
  <cp:revision>2</cp:revision>
  <dcterms:created xsi:type="dcterms:W3CDTF">2013-11-15T09:46:00Z</dcterms:created>
  <dcterms:modified xsi:type="dcterms:W3CDTF">2013-11-15T09:46:00Z</dcterms:modified>
</cp:coreProperties>
</file>